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F91C74" w:rsidRDefault="00F91C74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GABINETE DO 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F03DDE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rio de </w:t>
      </w:r>
      <w:r w:rsidR="00F91C74">
        <w:rPr>
          <w:rFonts w:ascii="Times New Roman" w:hAnsi="Times New Roman"/>
          <w:sz w:val="24"/>
          <w:szCs w:val="24"/>
        </w:rPr>
        <w:t xml:space="preserve">Serviços Públicos </w:t>
      </w:r>
      <w:r>
        <w:rPr>
          <w:rFonts w:ascii="Times New Roman" w:hAnsi="Times New Roman"/>
          <w:sz w:val="24"/>
          <w:szCs w:val="24"/>
        </w:rPr>
        <w:t xml:space="preserve">o Senhor </w:t>
      </w:r>
      <w:r w:rsidR="00F91C74">
        <w:rPr>
          <w:rFonts w:ascii="Times New Roman" w:hAnsi="Times New Roman"/>
          <w:sz w:val="24"/>
          <w:szCs w:val="24"/>
        </w:rPr>
        <w:t xml:space="preserve">Kleber José Cruz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F91C74">
        <w:rPr>
          <w:rFonts w:ascii="Times New Roman" w:hAnsi="Times New Roman" w:cs="Times New Roman"/>
          <w:sz w:val="24"/>
          <w:szCs w:val="24"/>
        </w:rPr>
        <w:t xml:space="preserve">o calçamento da Rua João Mariano  com a Rua Cícero de Barros no Distrito de </w:t>
      </w:r>
      <w:proofErr w:type="spellStart"/>
      <w:r w:rsidR="00F91C74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F91C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F91C74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 a necessidade dos moradores com a lama nos tempos de chuva e com a poeira nos dias frequentes de sol.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 Por este motivo pedimos </w:t>
      </w:r>
      <w:r>
        <w:rPr>
          <w:rFonts w:ascii="Times New Roman" w:hAnsi="Times New Roman" w:cs="Times New Roman"/>
          <w:sz w:val="24"/>
          <w:szCs w:val="24"/>
        </w:rPr>
        <w:t xml:space="preserve">encarecidamente que seja feito esta ação para aquele povo que tanto precisa. 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F91C74">
        <w:rPr>
          <w:rFonts w:ascii="Times New Roman" w:hAnsi="Times New Roman" w:cs="Times New Roman"/>
          <w:sz w:val="24"/>
          <w:szCs w:val="24"/>
        </w:rPr>
        <w:t xml:space="preserve"> 26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de  fevereiro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B52A91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F91C74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A2D51"/>
    <w:rsid w:val="00320F16"/>
    <w:rsid w:val="0035002E"/>
    <w:rsid w:val="006B1A19"/>
    <w:rsid w:val="009603C3"/>
    <w:rsid w:val="00965EBA"/>
    <w:rsid w:val="00972FB0"/>
    <w:rsid w:val="00982AD5"/>
    <w:rsid w:val="00B52A91"/>
    <w:rsid w:val="00C61D05"/>
    <w:rsid w:val="00D770B2"/>
    <w:rsid w:val="00F03DDE"/>
    <w:rsid w:val="00F91C74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2019-02-26T15:17:00Z</dcterms:created>
  <dcterms:modified xsi:type="dcterms:W3CDTF">2019-02-26T15:17:00Z</dcterms:modified>
</cp:coreProperties>
</file>