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031E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</w:t>
      </w:r>
      <w:r w:rsidR="00B61DAD">
        <w:rPr>
          <w:rFonts w:ascii="Times New Roman" w:eastAsia="Times New Roman" w:hAnsi="Times New Roman"/>
          <w:sz w:val="24"/>
          <w:szCs w:val="24"/>
        </w:rPr>
        <w:t>no sentido de que seja encaminhado ao</w:t>
      </w:r>
      <w:r w:rsidR="009B36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B36D0">
        <w:rPr>
          <w:rFonts w:ascii="Times New Roman" w:eastAsia="Times New Roman" w:hAnsi="Times New Roman"/>
          <w:sz w:val="24"/>
          <w:szCs w:val="24"/>
        </w:rPr>
        <w:t xml:space="preserve">Senhor </w:t>
      </w:r>
      <w:r w:rsidR="00031E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1DAD">
        <w:rPr>
          <w:rFonts w:ascii="Times New Roman" w:hAnsi="Times New Roman" w:cs="Times New Roman"/>
          <w:sz w:val="24"/>
          <w:szCs w:val="24"/>
        </w:rPr>
        <w:t xml:space="preserve">Gustavo Henrique </w:t>
      </w:r>
      <w:proofErr w:type="spellStart"/>
      <w:r w:rsidR="00B61DAD">
        <w:rPr>
          <w:rFonts w:ascii="Times New Roman" w:hAnsi="Times New Roman" w:cs="Times New Roman"/>
          <w:sz w:val="24"/>
          <w:szCs w:val="24"/>
        </w:rPr>
        <w:t>Rigodanzo</w:t>
      </w:r>
      <w:proofErr w:type="spellEnd"/>
      <w:r w:rsidR="00B61DAD">
        <w:rPr>
          <w:rFonts w:ascii="Times New Roman" w:hAnsi="Times New Roman" w:cs="Times New Roman"/>
          <w:sz w:val="24"/>
          <w:szCs w:val="24"/>
        </w:rPr>
        <w:t xml:space="preserve"> Canuto do Ministério de Desenvolvimento Regional responsável pelo </w:t>
      </w:r>
      <w:r w:rsidR="00B61DAD" w:rsidRPr="00B61DAD">
        <w:rPr>
          <w:rFonts w:ascii="Times New Roman" w:hAnsi="Times New Roman" w:cs="Times New Roman"/>
          <w:sz w:val="24"/>
          <w:szCs w:val="24"/>
        </w:rPr>
        <w:t>Ministério da Integração  Nacional</w:t>
      </w:r>
      <w:r w:rsidR="00041896">
        <w:rPr>
          <w:rFonts w:ascii="Times New Roman" w:hAnsi="Times New Roman" w:cs="Times New Roman"/>
          <w:sz w:val="24"/>
          <w:szCs w:val="24"/>
        </w:rPr>
        <w:t xml:space="preserve"> e</w:t>
      </w:r>
      <w:r w:rsidR="009B36D0">
        <w:rPr>
          <w:rFonts w:ascii="Times New Roman" w:hAnsi="Times New Roman" w:cs="Times New Roman"/>
          <w:sz w:val="24"/>
          <w:szCs w:val="24"/>
        </w:rPr>
        <w:t xml:space="preserve"> ao Deputado Federal Gonzaga Patriota que veja a possibilidade de criar um projeto da transposição </w:t>
      </w:r>
      <w:r w:rsidR="009B2B06">
        <w:rPr>
          <w:rFonts w:ascii="Times New Roman" w:hAnsi="Times New Roman" w:cs="Times New Roman"/>
          <w:sz w:val="24"/>
          <w:szCs w:val="24"/>
        </w:rPr>
        <w:t xml:space="preserve">das águas </w:t>
      </w:r>
      <w:r w:rsidR="009B36D0">
        <w:rPr>
          <w:rFonts w:ascii="Times New Roman" w:hAnsi="Times New Roman" w:cs="Times New Roman"/>
          <w:sz w:val="24"/>
          <w:szCs w:val="24"/>
        </w:rPr>
        <w:t xml:space="preserve">do Rio São Francisco com a finalidade de </w:t>
      </w:r>
      <w:r w:rsidR="006C1926">
        <w:rPr>
          <w:rFonts w:ascii="Times New Roman" w:hAnsi="Times New Roman" w:cs="Times New Roman"/>
          <w:sz w:val="24"/>
          <w:szCs w:val="24"/>
        </w:rPr>
        <w:t>levar</w:t>
      </w:r>
      <w:r w:rsidR="009B36D0">
        <w:rPr>
          <w:rFonts w:ascii="Times New Roman" w:hAnsi="Times New Roman" w:cs="Times New Roman"/>
          <w:sz w:val="24"/>
          <w:szCs w:val="24"/>
        </w:rPr>
        <w:t xml:space="preserve"> água </w:t>
      </w:r>
      <w:r w:rsidR="006C1926">
        <w:rPr>
          <w:rFonts w:ascii="Times New Roman" w:hAnsi="Times New Roman" w:cs="Times New Roman"/>
          <w:sz w:val="24"/>
          <w:szCs w:val="24"/>
        </w:rPr>
        <w:t xml:space="preserve">aos </w:t>
      </w:r>
      <w:r w:rsidR="009B36D0">
        <w:rPr>
          <w:rFonts w:ascii="Times New Roman" w:hAnsi="Times New Roman" w:cs="Times New Roman"/>
          <w:sz w:val="24"/>
          <w:szCs w:val="24"/>
        </w:rPr>
        <w:t xml:space="preserve"> açudes dos algodões e Boa vista </w:t>
      </w:r>
      <w:proofErr w:type="gramStart"/>
      <w:r w:rsidR="009B2B06">
        <w:rPr>
          <w:rFonts w:ascii="Times New Roman" w:hAnsi="Times New Roman" w:cs="Times New Roman"/>
          <w:sz w:val="24"/>
          <w:szCs w:val="24"/>
        </w:rPr>
        <w:t>ambos</w:t>
      </w:r>
      <w:proofErr w:type="gramEnd"/>
      <w:r w:rsidR="009B2B06">
        <w:rPr>
          <w:rFonts w:ascii="Times New Roman" w:hAnsi="Times New Roman" w:cs="Times New Roman"/>
          <w:sz w:val="24"/>
          <w:szCs w:val="24"/>
        </w:rPr>
        <w:t xml:space="preserve"> do </w:t>
      </w:r>
      <w:r w:rsidR="009B36D0">
        <w:rPr>
          <w:rFonts w:ascii="Times New Roman" w:hAnsi="Times New Roman" w:cs="Times New Roman"/>
          <w:sz w:val="24"/>
          <w:szCs w:val="24"/>
        </w:rPr>
        <w:t>DENOCS</w:t>
      </w:r>
      <w:r w:rsidR="00041896">
        <w:rPr>
          <w:rFonts w:ascii="Times New Roman" w:hAnsi="Times New Roman" w:cs="Times New Roman"/>
          <w:sz w:val="24"/>
          <w:szCs w:val="24"/>
        </w:rPr>
        <w:t xml:space="preserve">. Tendo em vista a espaçosa estiagem na região estes açudes tem uma grande importância </w:t>
      </w:r>
      <w:r w:rsidR="00D85BD0">
        <w:rPr>
          <w:rFonts w:ascii="Times New Roman" w:hAnsi="Times New Roman" w:cs="Times New Roman"/>
          <w:sz w:val="24"/>
          <w:szCs w:val="24"/>
        </w:rPr>
        <w:t>a</w:t>
      </w:r>
      <w:r w:rsidR="00041896">
        <w:rPr>
          <w:rFonts w:ascii="Times New Roman" w:hAnsi="Times New Roman" w:cs="Times New Roman"/>
          <w:sz w:val="24"/>
          <w:szCs w:val="24"/>
        </w:rPr>
        <w:t xml:space="preserve">os agricultores que dependem dessas águas para o cultivo </w:t>
      </w:r>
      <w:r w:rsidR="00D85BD0">
        <w:rPr>
          <w:rFonts w:ascii="Times New Roman" w:hAnsi="Times New Roman" w:cs="Times New Roman"/>
          <w:sz w:val="24"/>
          <w:szCs w:val="24"/>
        </w:rPr>
        <w:t>agrícola,</w:t>
      </w:r>
      <w:proofErr w:type="gramStart"/>
      <w:r w:rsidR="00D85BD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85BD0">
        <w:rPr>
          <w:rFonts w:ascii="Times New Roman" w:hAnsi="Times New Roman" w:cs="Times New Roman"/>
          <w:sz w:val="24"/>
          <w:szCs w:val="24"/>
        </w:rPr>
        <w:t xml:space="preserve">e utilidade para o consumo humano,animal e </w:t>
      </w:r>
      <w:r w:rsidR="009E0C5B">
        <w:rPr>
          <w:rFonts w:ascii="Times New Roman" w:hAnsi="Times New Roman" w:cs="Times New Roman"/>
          <w:sz w:val="24"/>
          <w:szCs w:val="24"/>
        </w:rPr>
        <w:t>atrativo do turismo na região.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72FB0" w:rsidRPr="00031ED1" w:rsidRDefault="0066090A" w:rsidP="00972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Estes </w:t>
      </w:r>
      <w:r w:rsidR="001127B8">
        <w:rPr>
          <w:rFonts w:ascii="Times New Roman" w:hAnsi="Times New Roman" w:cs="Times New Roman"/>
          <w:sz w:val="24"/>
          <w:szCs w:val="24"/>
        </w:rPr>
        <w:t>dois</w:t>
      </w:r>
      <w:r>
        <w:rPr>
          <w:rFonts w:ascii="Times New Roman" w:hAnsi="Times New Roman" w:cs="Times New Roman"/>
          <w:sz w:val="24"/>
          <w:szCs w:val="24"/>
        </w:rPr>
        <w:t xml:space="preserve"> açudes</w:t>
      </w:r>
      <w:r w:rsidR="001127B8">
        <w:rPr>
          <w:rFonts w:ascii="Times New Roman" w:hAnsi="Times New Roman" w:cs="Times New Roman"/>
          <w:sz w:val="24"/>
          <w:szCs w:val="24"/>
        </w:rPr>
        <w:t xml:space="preserve"> perenizados com a água da transposição do rio são Francisco irá</w:t>
      </w:r>
      <w:proofErr w:type="gramStart"/>
      <w:r w:rsidR="0011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127B8">
        <w:rPr>
          <w:rFonts w:ascii="Times New Roman" w:hAnsi="Times New Roman" w:cs="Times New Roman"/>
          <w:sz w:val="24"/>
          <w:szCs w:val="24"/>
        </w:rPr>
        <w:t>trazer um grande desenvolvimento para as regiões de Salgueiro</w:t>
      </w:r>
      <w:r w:rsidR="007C14AB">
        <w:rPr>
          <w:rFonts w:ascii="Times New Roman" w:hAnsi="Times New Roman" w:cs="Times New Roman"/>
          <w:sz w:val="24"/>
          <w:szCs w:val="24"/>
        </w:rPr>
        <w:t xml:space="preserve"> e </w:t>
      </w:r>
      <w:r w:rsidR="001127B8">
        <w:rPr>
          <w:rFonts w:ascii="Times New Roman" w:hAnsi="Times New Roman" w:cs="Times New Roman"/>
          <w:sz w:val="24"/>
          <w:szCs w:val="24"/>
        </w:rPr>
        <w:t>Terra Nova até a barragem Nilo Coelho que levará esse desenvolvimento até o município de Cabrobó. O que não entendemos é que os dois principais municípios Salgueiro e Cabrobó</w:t>
      </w:r>
      <w:r w:rsidR="007C14AB">
        <w:rPr>
          <w:rFonts w:ascii="Times New Roman" w:hAnsi="Times New Roman" w:cs="Times New Roman"/>
          <w:sz w:val="24"/>
          <w:szCs w:val="24"/>
        </w:rPr>
        <w:t>,</w:t>
      </w:r>
      <w:r w:rsidR="001127B8">
        <w:rPr>
          <w:rFonts w:ascii="Times New Roman" w:hAnsi="Times New Roman" w:cs="Times New Roman"/>
          <w:sz w:val="24"/>
          <w:szCs w:val="24"/>
        </w:rPr>
        <w:t xml:space="preserve"> base desta grandiosa </w:t>
      </w:r>
      <w:proofErr w:type="gramStart"/>
      <w:r w:rsidR="001127B8">
        <w:rPr>
          <w:rFonts w:ascii="Times New Roman" w:hAnsi="Times New Roman" w:cs="Times New Roman"/>
          <w:sz w:val="24"/>
          <w:szCs w:val="24"/>
        </w:rPr>
        <w:t>obra</w:t>
      </w:r>
      <w:r w:rsidR="007C14AB">
        <w:rPr>
          <w:rFonts w:ascii="Times New Roman" w:hAnsi="Times New Roman" w:cs="Times New Roman"/>
          <w:sz w:val="24"/>
          <w:szCs w:val="24"/>
        </w:rPr>
        <w:t xml:space="preserve"> </w:t>
      </w:r>
      <w:r w:rsidR="001127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C14AB">
        <w:rPr>
          <w:rFonts w:ascii="Times New Roman" w:hAnsi="Times New Roman" w:cs="Times New Roman"/>
          <w:sz w:val="24"/>
          <w:szCs w:val="24"/>
        </w:rPr>
        <w:t xml:space="preserve">não recebam nenhum benefício, servindo apenas para passagem do projeto. Por este motivo peço que avaliem a relevância deste projeto para a população de mais de vinte mil habitantes.  Por este motivo peço que seja visto este pedido com </w:t>
      </w:r>
      <w:bookmarkStart w:id="0" w:name="_GoBack"/>
      <w:bookmarkEnd w:id="0"/>
      <w:r w:rsidR="007C14AB">
        <w:rPr>
          <w:rFonts w:ascii="Times New Roman" w:hAnsi="Times New Roman" w:cs="Times New Roman"/>
          <w:sz w:val="24"/>
          <w:szCs w:val="24"/>
        </w:rPr>
        <w:t>atenção merecida.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61DAD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="00B61DAD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004A27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004A27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2FB0"/>
    <w:rsid w:val="00004A27"/>
    <w:rsid w:val="00031ED1"/>
    <w:rsid w:val="00041896"/>
    <w:rsid w:val="000846B1"/>
    <w:rsid w:val="000A6594"/>
    <w:rsid w:val="000F72C8"/>
    <w:rsid w:val="00101DA7"/>
    <w:rsid w:val="001127B8"/>
    <w:rsid w:val="001918C4"/>
    <w:rsid w:val="001A2D51"/>
    <w:rsid w:val="001B43EA"/>
    <w:rsid w:val="0024110E"/>
    <w:rsid w:val="002431CB"/>
    <w:rsid w:val="00320F16"/>
    <w:rsid w:val="00335AAB"/>
    <w:rsid w:val="0035002E"/>
    <w:rsid w:val="00404B42"/>
    <w:rsid w:val="005459BA"/>
    <w:rsid w:val="005B2011"/>
    <w:rsid w:val="0066090A"/>
    <w:rsid w:val="006C1926"/>
    <w:rsid w:val="007C14AB"/>
    <w:rsid w:val="007C2380"/>
    <w:rsid w:val="008623F5"/>
    <w:rsid w:val="00972FB0"/>
    <w:rsid w:val="009B2B06"/>
    <w:rsid w:val="009B36D0"/>
    <w:rsid w:val="009E0C5B"/>
    <w:rsid w:val="00B61DAD"/>
    <w:rsid w:val="00BB4C94"/>
    <w:rsid w:val="00C56E58"/>
    <w:rsid w:val="00C61D05"/>
    <w:rsid w:val="00CD6E5D"/>
    <w:rsid w:val="00D85BD0"/>
    <w:rsid w:val="00E20409"/>
    <w:rsid w:val="00F11264"/>
    <w:rsid w:val="00FB40D9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Dorgival</cp:lastModifiedBy>
  <cp:revision>8</cp:revision>
  <dcterms:created xsi:type="dcterms:W3CDTF">2019-03-10T11:30:00Z</dcterms:created>
  <dcterms:modified xsi:type="dcterms:W3CDTF">2019-03-11T23:22:00Z</dcterms:modified>
</cp:coreProperties>
</file>