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3F4C" w:rsidRDefault="00F93F4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D63976" w:rsidRDefault="00D63976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bookmarkStart w:id="0" w:name="_GoBack"/>
      <w:bookmarkEnd w:id="0"/>
      <w:r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</w:t>
      </w:r>
      <w:r w:rsidR="00FE1BC4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F93F4C" w:rsidRDefault="0044588C" w:rsidP="00F93F4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>
        <w:rPr>
          <w:rFonts w:ascii="Garamond" w:hAnsi="Garamond"/>
          <w:sz w:val="26"/>
          <w:szCs w:val="26"/>
          <w:lang w:val="pt-BR"/>
        </w:rPr>
        <w:t>o requerimento</w:t>
      </w:r>
      <w:r w:rsidR="00F93F4C">
        <w:rPr>
          <w:rFonts w:ascii="Garamond" w:hAnsi="Garamond"/>
          <w:sz w:val="26"/>
          <w:szCs w:val="26"/>
          <w:lang w:val="pt-BR"/>
        </w:rPr>
        <w:t xml:space="preserve"> </w:t>
      </w:r>
      <w:r w:rsidR="00F93F4C"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="00F93F4C"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="00F93F4C" w:rsidRPr="0044588C">
        <w:rPr>
          <w:rFonts w:ascii="Garamond" w:hAnsi="Garamond"/>
          <w:sz w:val="26"/>
          <w:szCs w:val="26"/>
          <w:lang w:val="pt-BR"/>
        </w:rPr>
        <w:t xml:space="preserve"> de Souza Cordeiro, e ao Excelentíssimo Secretário de Desenvolvimento Urbano e Obras, o Senhor Marcos Tarcísio Sá Vasconcelos, </w:t>
      </w:r>
      <w:r w:rsidR="00F93F4C">
        <w:rPr>
          <w:rFonts w:ascii="Garamond" w:hAnsi="Garamond"/>
          <w:sz w:val="26"/>
          <w:szCs w:val="26"/>
          <w:lang w:val="pt-BR"/>
        </w:rPr>
        <w:t xml:space="preserve">solicitando </w:t>
      </w:r>
      <w:r w:rsidR="00F93F4C" w:rsidRPr="0044588C">
        <w:rPr>
          <w:rFonts w:ascii="Garamond" w:hAnsi="Garamond"/>
          <w:sz w:val="26"/>
          <w:szCs w:val="26"/>
          <w:lang w:val="pt-BR"/>
        </w:rPr>
        <w:t>que adotem as medidas necessárias</w:t>
      </w:r>
      <w:r w:rsidR="00F93F4C">
        <w:rPr>
          <w:rFonts w:ascii="Garamond" w:hAnsi="Garamond"/>
          <w:sz w:val="26"/>
          <w:szCs w:val="26"/>
          <w:lang w:val="pt-BR"/>
        </w:rPr>
        <w:t xml:space="preserve"> a fim de promover</w:t>
      </w:r>
      <w:r w:rsidR="00587150">
        <w:rPr>
          <w:rFonts w:ascii="Garamond" w:hAnsi="Garamond"/>
          <w:sz w:val="26"/>
          <w:szCs w:val="26"/>
          <w:lang w:val="pt-BR"/>
        </w:rPr>
        <w:t xml:space="preserve"> a regularização dos imóveis situados nas Ruas Travessa Expedito de Sá Araújo e da Rua Inácio Alves de Sá, Bairro Planalto, </w:t>
      </w:r>
      <w:r w:rsidR="00F32DC9">
        <w:rPr>
          <w:rFonts w:ascii="Garamond" w:hAnsi="Garamond"/>
          <w:sz w:val="26"/>
          <w:szCs w:val="26"/>
          <w:lang w:val="pt-BR"/>
        </w:rPr>
        <w:t xml:space="preserve">cujo processo administrativo tramita </w:t>
      </w:r>
      <w:r w:rsidR="00587150">
        <w:rPr>
          <w:rFonts w:ascii="Garamond" w:hAnsi="Garamond"/>
          <w:sz w:val="26"/>
          <w:szCs w:val="26"/>
          <w:lang w:val="pt-BR"/>
        </w:rPr>
        <w:t>na Secretaria de Obras desde o ano de 2015 (dois mil e quinze).</w:t>
      </w:r>
    </w:p>
    <w:p w:rsidR="00F93F4C" w:rsidRDefault="00522BA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 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F93F4C" w:rsidRPr="0044588C" w:rsidRDefault="00F93F4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FE1BC4">
        <w:rPr>
          <w:rFonts w:ascii="Garamond" w:hAnsi="Garamond"/>
          <w:sz w:val="26"/>
          <w:szCs w:val="26"/>
          <w:lang w:val="pt-BR"/>
        </w:rPr>
        <w:t>15</w:t>
      </w:r>
      <w:r>
        <w:rPr>
          <w:rFonts w:ascii="Garamond" w:hAnsi="Garamond"/>
          <w:sz w:val="26"/>
          <w:szCs w:val="26"/>
          <w:lang w:val="pt-BR"/>
        </w:rPr>
        <w:t xml:space="preserve"> de </w:t>
      </w:r>
      <w:r w:rsidR="00FE1BC4">
        <w:rPr>
          <w:rFonts w:ascii="Garamond" w:hAnsi="Garamond"/>
          <w:sz w:val="26"/>
          <w:szCs w:val="26"/>
          <w:lang w:val="pt-BR"/>
        </w:rPr>
        <w:t>janeiro de 2020</w:t>
      </w:r>
      <w:r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F93F4C" w:rsidRPr="0044588C" w:rsidRDefault="00F93F4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7A" w:rsidRDefault="008F6E7A" w:rsidP="004E1410">
      <w:r>
        <w:separator/>
      </w:r>
    </w:p>
  </w:endnote>
  <w:endnote w:type="continuationSeparator" w:id="0">
    <w:p w:rsidR="008F6E7A" w:rsidRDefault="008F6E7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7A" w:rsidRDefault="008F6E7A" w:rsidP="004E1410">
      <w:r>
        <w:separator/>
      </w:r>
    </w:p>
  </w:footnote>
  <w:footnote w:type="continuationSeparator" w:id="0">
    <w:p w:rsidR="008F6E7A" w:rsidRDefault="008F6E7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3298F"/>
    <w:rsid w:val="00143986"/>
    <w:rsid w:val="00162F8C"/>
    <w:rsid w:val="00171EA6"/>
    <w:rsid w:val="001B0F24"/>
    <w:rsid w:val="001B3E97"/>
    <w:rsid w:val="001E2C80"/>
    <w:rsid w:val="001E51A6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A52B9"/>
    <w:rsid w:val="003D01E9"/>
    <w:rsid w:val="00434665"/>
    <w:rsid w:val="0044588C"/>
    <w:rsid w:val="0045032B"/>
    <w:rsid w:val="00466211"/>
    <w:rsid w:val="004804A8"/>
    <w:rsid w:val="004E1410"/>
    <w:rsid w:val="004E5F8F"/>
    <w:rsid w:val="004F66DA"/>
    <w:rsid w:val="00510A6D"/>
    <w:rsid w:val="00522BAC"/>
    <w:rsid w:val="005300CE"/>
    <w:rsid w:val="00536D6A"/>
    <w:rsid w:val="005428B1"/>
    <w:rsid w:val="0055081F"/>
    <w:rsid w:val="00551D4D"/>
    <w:rsid w:val="00575A9C"/>
    <w:rsid w:val="00587150"/>
    <w:rsid w:val="005B0265"/>
    <w:rsid w:val="005B7F2C"/>
    <w:rsid w:val="005C6C9F"/>
    <w:rsid w:val="005C7387"/>
    <w:rsid w:val="005D4630"/>
    <w:rsid w:val="005D5AD4"/>
    <w:rsid w:val="005E2E56"/>
    <w:rsid w:val="0064422D"/>
    <w:rsid w:val="006830E6"/>
    <w:rsid w:val="006A51F5"/>
    <w:rsid w:val="006A620D"/>
    <w:rsid w:val="007429CC"/>
    <w:rsid w:val="00763DC3"/>
    <w:rsid w:val="00767865"/>
    <w:rsid w:val="0077308B"/>
    <w:rsid w:val="007C41F8"/>
    <w:rsid w:val="007F2EE7"/>
    <w:rsid w:val="008356E2"/>
    <w:rsid w:val="00886E34"/>
    <w:rsid w:val="008C78C0"/>
    <w:rsid w:val="008F6E7A"/>
    <w:rsid w:val="00902EE2"/>
    <w:rsid w:val="0091565B"/>
    <w:rsid w:val="00916779"/>
    <w:rsid w:val="009A5285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14E02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3976"/>
    <w:rsid w:val="00D66198"/>
    <w:rsid w:val="00D66C2D"/>
    <w:rsid w:val="00D7082D"/>
    <w:rsid w:val="00DD36FD"/>
    <w:rsid w:val="00E4540C"/>
    <w:rsid w:val="00E64D06"/>
    <w:rsid w:val="00E8499E"/>
    <w:rsid w:val="00F32DC9"/>
    <w:rsid w:val="00F35801"/>
    <w:rsid w:val="00F46BBB"/>
    <w:rsid w:val="00F50DFA"/>
    <w:rsid w:val="00F72ACB"/>
    <w:rsid w:val="00F803B6"/>
    <w:rsid w:val="00F81BAF"/>
    <w:rsid w:val="00F879D2"/>
    <w:rsid w:val="00F93F4C"/>
    <w:rsid w:val="00FA5E1A"/>
    <w:rsid w:val="00FD096F"/>
    <w:rsid w:val="00FE1BC4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5</cp:revision>
  <cp:lastPrinted>2019-02-11T13:50:00Z</cp:lastPrinted>
  <dcterms:created xsi:type="dcterms:W3CDTF">2019-12-17T05:46:00Z</dcterms:created>
  <dcterms:modified xsi:type="dcterms:W3CDTF">2020-01-15T16:28:00Z</dcterms:modified>
</cp:coreProperties>
</file>